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421DDDF9" w:rsidR="001B02B2" w:rsidRDefault="001B02B2" w:rsidP="001B02B2">
      <w:pPr>
        <w:jc w:val="center"/>
        <w:rPr>
          <w:rFonts w:hint="eastAsia"/>
        </w:rPr>
      </w:pPr>
      <w:r>
        <w:rPr>
          <w:rFonts w:hint="eastAsia"/>
        </w:rPr>
        <w:t>指定管理者として管理を行おうとする公の施設の名称</w:t>
      </w:r>
      <w:r w:rsidR="001D1880">
        <w:rPr>
          <w:rFonts w:hint="eastAsia"/>
        </w:rPr>
        <w:t xml:space="preserve">　　　大潟村ふれあい健康館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1D1880"/>
    <w:rsid w:val="00406214"/>
    <w:rsid w:val="00825CAE"/>
    <w:rsid w:val="00826320"/>
    <w:rsid w:val="00A66768"/>
    <w:rsid w:val="00B0627C"/>
    <w:rsid w:val="00C36673"/>
    <w:rsid w:val="00D7119D"/>
    <w:rsid w:val="00E2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進藤 智哉</cp:lastModifiedBy>
  <cp:revision>6</cp:revision>
  <dcterms:created xsi:type="dcterms:W3CDTF">2020-07-09T06:51:00Z</dcterms:created>
  <dcterms:modified xsi:type="dcterms:W3CDTF">2025-06-10T07:48:00Z</dcterms:modified>
</cp:coreProperties>
</file>